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18B7B" w14:textId="77777777" w:rsidR="001F448B" w:rsidRDefault="004136C6">
      <w:pPr>
        <w:rPr>
          <w:rFonts w:ascii="Century Gothic" w:hAnsi="Century Gothic"/>
          <w:b/>
          <w:sz w:val="56"/>
          <w:szCs w:val="56"/>
        </w:rPr>
      </w:pPr>
      <w:bookmarkStart w:id="0" w:name="_GoBack"/>
      <w:bookmarkEnd w:id="0"/>
      <w:proofErr w:type="spellStart"/>
      <w:proofErr w:type="gramStart"/>
      <w:r>
        <w:rPr>
          <w:rFonts w:ascii="Century Gothic" w:hAnsi="Century Gothic"/>
          <w:b/>
          <w:sz w:val="56"/>
          <w:szCs w:val="56"/>
        </w:rPr>
        <w:t>si</w:t>
      </w:r>
      <w:r w:rsidR="00540C76">
        <w:rPr>
          <w:rFonts w:ascii="Century Gothic" w:hAnsi="Century Gothic"/>
          <w:b/>
          <w:sz w:val="56"/>
          <w:szCs w:val="56"/>
        </w:rPr>
        <w:t>o</w:t>
      </w:r>
      <w:r w:rsidR="001F448B">
        <w:rPr>
          <w:rFonts w:ascii="Century Gothic" w:hAnsi="Century Gothic"/>
          <w:b/>
          <w:sz w:val="56"/>
          <w:szCs w:val="56"/>
        </w:rPr>
        <w:t>n</w:t>
      </w:r>
      <w:proofErr w:type="spellEnd"/>
      <w:proofErr w:type="gramEnd"/>
      <w:r w:rsidR="001F448B">
        <w:rPr>
          <w:rFonts w:ascii="Century Gothic" w:hAnsi="Century Gothic"/>
          <w:b/>
          <w:sz w:val="56"/>
          <w:szCs w:val="56"/>
        </w:rPr>
        <w:t xml:space="preserve"> suffix</w:t>
      </w:r>
    </w:p>
    <w:tbl>
      <w:tblPr>
        <w:tblStyle w:val="TableGrid"/>
        <w:tblW w:w="15310" w:type="dxa"/>
        <w:tblInd w:w="-601" w:type="dxa"/>
        <w:tblLook w:val="04A0" w:firstRow="1" w:lastRow="0" w:firstColumn="1" w:lastColumn="0" w:noHBand="0" w:noVBand="1"/>
      </w:tblPr>
      <w:tblGrid>
        <w:gridCol w:w="5319"/>
        <w:gridCol w:w="5029"/>
        <w:gridCol w:w="4962"/>
      </w:tblGrid>
      <w:tr w:rsidR="001F448B" w14:paraId="0BAA0EA4" w14:textId="77777777" w:rsidTr="001F448B">
        <w:tc>
          <w:tcPr>
            <w:tcW w:w="5319" w:type="dxa"/>
          </w:tcPr>
          <w:p w14:paraId="3BA09745" w14:textId="77777777" w:rsidR="001F448B" w:rsidRDefault="004136C6">
            <w:pPr>
              <w:rPr>
                <w:rFonts w:ascii="Century Gothic" w:hAnsi="Century Gothic"/>
                <w:b/>
                <w:sz w:val="56"/>
                <w:szCs w:val="56"/>
              </w:rPr>
            </w:pPr>
            <w:r>
              <w:rPr>
                <w:rFonts w:ascii="Century Gothic" w:hAnsi="Century Gothic"/>
                <w:b/>
                <w:sz w:val="56"/>
                <w:szCs w:val="56"/>
              </w:rPr>
              <w:t>s</w:t>
            </w:r>
            <w:r w:rsidR="00540C76">
              <w:rPr>
                <w:rFonts w:ascii="Century Gothic" w:hAnsi="Century Gothic"/>
                <w:b/>
                <w:sz w:val="56"/>
                <w:szCs w:val="56"/>
              </w:rPr>
              <w:t>ion</w:t>
            </w:r>
            <w:r w:rsidR="001F448B">
              <w:rPr>
                <w:rFonts w:ascii="Century Gothic" w:hAnsi="Century Gothic"/>
                <w:b/>
                <w:sz w:val="56"/>
                <w:szCs w:val="56"/>
              </w:rPr>
              <w:t xml:space="preserve"> suffix</w:t>
            </w:r>
          </w:p>
        </w:tc>
        <w:tc>
          <w:tcPr>
            <w:tcW w:w="5029" w:type="dxa"/>
          </w:tcPr>
          <w:p w14:paraId="1AD804A4" w14:textId="77777777"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  <w:proofErr w:type="gramStart"/>
            <w:r>
              <w:rPr>
                <w:rFonts w:ascii="Century Gothic" w:hAnsi="Century Gothic"/>
                <w:b/>
                <w:sz w:val="56"/>
                <w:szCs w:val="56"/>
              </w:rPr>
              <w:t>root</w:t>
            </w:r>
            <w:proofErr w:type="gramEnd"/>
            <w:r>
              <w:rPr>
                <w:rFonts w:ascii="Century Gothic" w:hAnsi="Century Gothic"/>
                <w:b/>
                <w:sz w:val="56"/>
                <w:szCs w:val="56"/>
              </w:rPr>
              <w:t xml:space="preserve"> words</w:t>
            </w:r>
          </w:p>
        </w:tc>
        <w:tc>
          <w:tcPr>
            <w:tcW w:w="4962" w:type="dxa"/>
          </w:tcPr>
          <w:p w14:paraId="6C36C17F" w14:textId="77777777" w:rsidR="001F448B" w:rsidRDefault="00540C76">
            <w:pPr>
              <w:rPr>
                <w:rFonts w:ascii="Century Gothic" w:hAnsi="Century Gothic"/>
                <w:b/>
                <w:sz w:val="56"/>
                <w:szCs w:val="56"/>
              </w:rPr>
            </w:pPr>
            <w:proofErr w:type="gramStart"/>
            <w:r>
              <w:rPr>
                <w:rFonts w:ascii="Century Gothic" w:hAnsi="Century Gothic"/>
                <w:b/>
                <w:sz w:val="56"/>
                <w:szCs w:val="56"/>
              </w:rPr>
              <w:t>r</w:t>
            </w:r>
            <w:r w:rsidR="001F448B">
              <w:rPr>
                <w:rFonts w:ascii="Century Gothic" w:hAnsi="Century Gothic"/>
                <w:b/>
                <w:sz w:val="56"/>
                <w:szCs w:val="56"/>
              </w:rPr>
              <w:t>ule</w:t>
            </w:r>
            <w:proofErr w:type="gramEnd"/>
          </w:p>
        </w:tc>
      </w:tr>
      <w:tr w:rsidR="001F448B" w14:paraId="4C535216" w14:textId="77777777" w:rsidTr="001F448B">
        <w:tc>
          <w:tcPr>
            <w:tcW w:w="5319" w:type="dxa"/>
          </w:tcPr>
          <w:p w14:paraId="16005377" w14:textId="77777777"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258EC450" w14:textId="77777777"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710E00DC" w14:textId="77777777"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4143E2EB" w14:textId="77777777"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646539E5" w14:textId="77777777"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A6AEEF2" w14:textId="77777777"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35D6AD8" w14:textId="77777777"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01D8AB67" w14:textId="77777777"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7034341B" w14:textId="77777777"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DBFD7AA" w14:textId="77777777"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63C155DE" w14:textId="77777777"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0B081FEF" w14:textId="77777777" w:rsidR="001F448B" w:rsidRDefault="001F448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1BDD815" w14:textId="77777777" w:rsidR="001F448B" w:rsidRDefault="001F448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B1789AC" w14:textId="77777777" w:rsidR="001F448B" w:rsidRPr="001F448B" w:rsidRDefault="001F448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029" w:type="dxa"/>
          </w:tcPr>
          <w:p w14:paraId="510988D7" w14:textId="77777777"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4962" w:type="dxa"/>
          </w:tcPr>
          <w:p w14:paraId="75D37598" w14:textId="77777777"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</w:tr>
    </w:tbl>
    <w:p w14:paraId="3380F839" w14:textId="77777777" w:rsidR="001F448B" w:rsidRPr="001F448B" w:rsidRDefault="001F448B">
      <w:pPr>
        <w:rPr>
          <w:rFonts w:ascii="Century Gothic" w:hAnsi="Century Gothic"/>
          <w:b/>
          <w:sz w:val="56"/>
          <w:szCs w:val="56"/>
        </w:rPr>
      </w:pPr>
    </w:p>
    <w:sectPr w:rsidR="001F448B" w:rsidRPr="001F448B" w:rsidSect="00341C7F">
      <w:pgSz w:w="16820" w:h="11900" w:orient="landscape"/>
      <w:pgMar w:top="568" w:right="1440" w:bottom="0" w:left="1440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8B"/>
    <w:rsid w:val="001F448B"/>
    <w:rsid w:val="002B076A"/>
    <w:rsid w:val="00341C7F"/>
    <w:rsid w:val="004136C6"/>
    <w:rsid w:val="00540C76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DA6F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Macintosh Word</Application>
  <DocSecurity>0</DocSecurity>
  <Lines>1</Lines>
  <Paragraphs>1</Paragraphs>
  <ScaleCrop>false</ScaleCrop>
  <Company>meadowdale primary school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Ellis</dc:creator>
  <cp:keywords/>
  <dc:description/>
  <cp:lastModifiedBy>Sian Ellis</cp:lastModifiedBy>
  <cp:revision>3</cp:revision>
  <dcterms:created xsi:type="dcterms:W3CDTF">2016-11-02T21:03:00Z</dcterms:created>
  <dcterms:modified xsi:type="dcterms:W3CDTF">2016-11-02T21:04:00Z</dcterms:modified>
</cp:coreProperties>
</file>